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C333" w14:textId="39C9930D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2BD659C9">
      <w:pPr>
        <w:rPr>
          <w:rFonts w:eastAsiaTheme="minorEastAsia" w:cstheme="minorBidi"/>
          <w:lang w:eastAsia="en-US"/>
        </w:rPr>
      </w:pPr>
    </w:p>
    <w:p w14:paraId="7CDB1245" w14:textId="77777777" w:rsidR="00BD68BB" w:rsidRPr="006459FF" w:rsidRDefault="00BD68BB" w:rsidP="00BD68BB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4D8FCB18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18A533A6" w14:textId="73047045" w:rsidR="00E01866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100501378" w:history="1">
        <w:r w:rsidR="00E01866" w:rsidRPr="00A16B92">
          <w:rPr>
            <w:rStyle w:val="Hyperkobling"/>
            <w:noProof/>
          </w:rPr>
          <w:t>1</w:t>
        </w:r>
        <w:r w:rsidR="00E01866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="00E01866" w:rsidRPr="00A16B92">
          <w:rPr>
            <w:rStyle w:val="Hyperkobling"/>
            <w:noProof/>
          </w:rPr>
          <w:t>Formålet med denne Databehandleravtalen</w:t>
        </w:r>
        <w:r w:rsidR="00E01866">
          <w:rPr>
            <w:noProof/>
            <w:webHidden/>
          </w:rPr>
          <w:tab/>
        </w:r>
        <w:r w:rsidR="00E01866">
          <w:rPr>
            <w:noProof/>
            <w:webHidden/>
          </w:rPr>
          <w:fldChar w:fldCharType="begin"/>
        </w:r>
        <w:r w:rsidR="00E01866">
          <w:rPr>
            <w:noProof/>
            <w:webHidden/>
          </w:rPr>
          <w:instrText xml:space="preserve"> PAGEREF _Toc100501378 \h </w:instrText>
        </w:r>
        <w:r w:rsidR="00E01866">
          <w:rPr>
            <w:noProof/>
            <w:webHidden/>
          </w:rPr>
        </w:r>
        <w:r w:rsidR="00E01866">
          <w:rPr>
            <w:noProof/>
            <w:webHidden/>
          </w:rPr>
          <w:fldChar w:fldCharType="separate"/>
        </w:r>
        <w:r w:rsidR="00E01866">
          <w:rPr>
            <w:noProof/>
            <w:webHidden/>
          </w:rPr>
          <w:t>3</w:t>
        </w:r>
        <w:r w:rsidR="00E01866">
          <w:rPr>
            <w:noProof/>
            <w:webHidden/>
          </w:rPr>
          <w:fldChar w:fldCharType="end"/>
        </w:r>
      </w:hyperlink>
    </w:p>
    <w:p w14:paraId="14BB2C77" w14:textId="7A2630B9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79" w:history="1">
        <w:r w:rsidRPr="00A16B92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A59DCE" w14:textId="3DC06DAC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0" w:history="1">
        <w:r w:rsidRPr="00A16B92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A3DA1A" w14:textId="611D1E41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1" w:history="1">
        <w:r w:rsidRPr="00A16B92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F2F16F" w14:textId="50015F39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2" w:history="1">
        <w:r w:rsidRPr="00A16B92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250EEE" w14:textId="5AB619EB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3" w:history="1">
        <w:r w:rsidRPr="00A16B92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BAB7F9" w14:textId="1F055CF3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4" w:history="1">
        <w:r w:rsidRPr="00A16B92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309A81" w14:textId="3607302F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5" w:history="1">
        <w:r w:rsidRPr="00A16B92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A438E7" w14:textId="37F74133" w:rsidR="00E01866" w:rsidRDefault="00E0186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6" w:history="1">
        <w:r w:rsidRPr="00A16B92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27E172" w14:textId="4766E529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7" w:history="1">
        <w:r w:rsidRPr="00A16B92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70078B4" w14:textId="6861B37C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8" w:history="1">
        <w:r w:rsidRPr="00A16B92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8236443" w14:textId="487A3FBF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89" w:history="1">
        <w:r w:rsidRPr="00A16B92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CA3421" w14:textId="46D1305E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90" w:history="1">
        <w:r w:rsidRPr="00A16B92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83ED55E" w14:textId="5973A05F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91" w:history="1">
        <w:r w:rsidRPr="00A16B92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8C48E5" w14:textId="2A152282" w:rsidR="00E01866" w:rsidRDefault="00E01866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anchor="_Toc100501392" w:history="1">
        <w:r w:rsidRPr="00A16B92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9D5598D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100501378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B3DBFB9" w:rsidR="002F4DF7" w:rsidRPr="009E04B4" w:rsidRDefault="5209C1E1" w:rsidP="00580F45">
      <w:pPr>
        <w:pStyle w:val="Overskrift2"/>
      </w:pPr>
      <w:r>
        <w:t xml:space="preserve">Databehandleravtalens </w:t>
      </w:r>
      <w:r w:rsidR="7781A0BF">
        <w:fldChar w:fldCharType="begin"/>
      </w:r>
      <w:r w:rsidR="7781A0BF">
        <w:instrText xml:space="preserve"> REF _Ref501111138 \r \h  \* MERGEFORMAT </w:instrText>
      </w:r>
      <w:r w:rsidR="7781A0BF">
        <w:fldChar w:fldCharType="separate"/>
      </w:r>
      <w:r w:rsidR="40594B71" w:rsidRPr="2A1DEADC">
        <w:rPr>
          <w:b/>
          <w:bCs/>
        </w:rPr>
        <w:t>Bilag A</w:t>
      </w:r>
      <w:r w:rsidR="7781A0BF">
        <w:fldChar w:fldCharType="end"/>
      </w:r>
      <w:r w:rsidR="34F7A279">
        <w:t xml:space="preserve"> </w:t>
      </w:r>
      <w:r>
        <w:t xml:space="preserve">inneholder nærmere </w:t>
      </w:r>
      <w:r w:rsidR="3A54D0B0">
        <w:t>beskrivelse av</w:t>
      </w:r>
      <w:r>
        <w:t xml:space="preserve"> behandlingen</w:t>
      </w:r>
      <w:r w:rsidR="3A54D0B0">
        <w:t xml:space="preserve"> som skal foretas</w:t>
      </w:r>
      <w:r>
        <w:t xml:space="preserve">, herunder om behandlingsformål, kategorier av </w:t>
      </w:r>
      <w:r w:rsidR="67D45591">
        <w:t xml:space="preserve">personopplysninger og </w:t>
      </w:r>
      <w:r>
        <w:t>registrerte</w:t>
      </w:r>
      <w:r w:rsidR="3A54D0B0">
        <w:t>, regl</w:t>
      </w:r>
      <w:r w:rsidR="40594B71">
        <w:t>er for sletting og tilbakelevering</w:t>
      </w:r>
      <w:r w:rsidR="67D45591">
        <w:t>, partenes kontaktpersoner</w:t>
      </w:r>
      <w:r w:rsidR="5395B058">
        <w:t xml:space="preserve">, samt hvilken eller hvilke </w:t>
      </w:r>
      <w:r w:rsidR="4D71FADF">
        <w:t xml:space="preserve">underliggende </w:t>
      </w:r>
      <w:r w:rsidR="5395B058">
        <w:t>avtaler behandlingen av personopplysninger er knyttet til</w:t>
      </w:r>
      <w:r w:rsidR="4D71FADF">
        <w:t xml:space="preserve"> (se definisjonen av Hovedavtalen nedenfor)</w:t>
      </w:r>
      <w:r w:rsidR="40594B71">
        <w:t>.</w:t>
      </w:r>
      <w:r w:rsidR="5395B058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02ADA942" w:rsidR="000F1F08" w:rsidRPr="009E04B4" w:rsidRDefault="0DE24B3E" w:rsidP="00580F45">
      <w:pPr>
        <w:pStyle w:val="Overskrift2"/>
      </w:pPr>
      <w:r>
        <w:t xml:space="preserve">Databehandleravtalens </w:t>
      </w:r>
      <w:r w:rsidR="44315C71">
        <w:fldChar w:fldCharType="begin"/>
      </w:r>
      <w:r w:rsidR="44315C71">
        <w:instrText>REF _Ref501111172 \r \h\* MERGEFORMAT</w:instrText>
      </w:r>
      <w:r w:rsidR="44315C71">
        <w:fldChar w:fldCharType="separate"/>
      </w:r>
      <w:r w:rsidR="67D45591" w:rsidRPr="2A1DEADC">
        <w:rPr>
          <w:b/>
          <w:bCs/>
        </w:rPr>
        <w:t>Bilag B</w:t>
      </w:r>
      <w:r w:rsidR="44315C71">
        <w:fldChar w:fldCharType="end"/>
      </w:r>
      <w:r>
        <w:t xml:space="preserve"> inneholder betingelser for bruk av </w:t>
      </w:r>
      <w:r w:rsidR="5395B058">
        <w:t>Underdatabehandlere</w:t>
      </w:r>
      <w:r>
        <w:t xml:space="preserve">, samt en oversikt over </w:t>
      </w:r>
      <w:r w:rsidR="67D45591">
        <w:t xml:space="preserve">godkjente </w:t>
      </w:r>
      <w:r w:rsidR="5395B058">
        <w:t>Underdatabehandlere</w:t>
      </w:r>
      <w:r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2B1287AE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100501379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100501380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74C40569" w:rsidP="002A5D8C">
      <w:pPr>
        <w:pStyle w:val="Overskrift1"/>
        <w:rPr>
          <w:caps w:val="0"/>
        </w:rPr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100501381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38A94B5E">
        <w:rPr>
          <w:caps w:val="0"/>
        </w:rPr>
        <w:t xml:space="preserve">ehandlingsansvarliges </w:t>
      </w:r>
      <w:r w:rsidR="45E2536A">
        <w:rPr>
          <w:caps w:val="0"/>
        </w:rPr>
        <w:t>instrukser</w:t>
      </w:r>
      <w:r w:rsidR="38A94B5E">
        <w:rPr>
          <w:caps w:val="0"/>
        </w:rPr>
        <w:t xml:space="preserve"> til </w:t>
      </w:r>
      <w:r w:rsidR="45E2536A">
        <w:rPr>
          <w:caps w:val="0"/>
        </w:rPr>
        <w:t>D</w:t>
      </w:r>
      <w:r w:rsidR="38A94B5E">
        <w:rPr>
          <w:caps w:val="0"/>
        </w:rPr>
        <w:t>atabehandleren</w:t>
      </w:r>
      <w:bookmarkEnd w:id="61"/>
      <w:r w:rsidR="38A94B5E">
        <w:rPr>
          <w:caps w:val="0"/>
        </w:rPr>
        <w:t xml:space="preserve"> </w:t>
      </w:r>
      <w:bookmarkStart w:id="63" w:name="_Ref15632886"/>
      <w:bookmarkEnd w:id="62"/>
    </w:p>
    <w:p w14:paraId="2510C1D0" w14:textId="12D61D85" w:rsidR="00FB151A" w:rsidRDefault="5948641B" w:rsidP="00580F45">
      <w:pPr>
        <w:pStyle w:val="Overskrift2"/>
      </w:pPr>
      <w:r>
        <w:t xml:space="preserve">Databehandleren skal behandle personopplysningene i samsvar med Gjeldende personvernregler og den Behandlingsansvarliges dokumenterte instrukser, jf. punkt </w:t>
      </w:r>
      <w:r w:rsidR="636F0E84">
        <w:fldChar w:fldCharType="begin"/>
      </w:r>
      <w:r w:rsidR="636F0E84">
        <w:instrText xml:space="preserve"> REF _Ref16065624 \r \h  \* MERGEFORMAT </w:instrText>
      </w:r>
      <w:r w:rsidR="636F0E84">
        <w:fldChar w:fldCharType="separate"/>
      </w:r>
      <w:r>
        <w:t>4.2</w:t>
      </w:r>
      <w:r w:rsidR="636F0E84">
        <w:fldChar w:fldCharType="end"/>
      </w:r>
      <w:r>
        <w:t xml:space="preserve">. Hvis annen behandling er nødvendig for å oppfylle forpliktelser som Databehandler er underlagt i henhold til gjeldende rett, skal Databehandleren underrette den Behandlingsansvarlige så langt dette er tillat ved lov, </w:t>
      </w:r>
      <w:r w:rsidR="5A76E845">
        <w:t>jf.</w:t>
      </w:r>
      <w:r w:rsidR="6B2246B4">
        <w:t xml:space="preserve"> personvernforordningen artikkel 28 </w:t>
      </w:r>
      <w:r w:rsidR="5A76E845">
        <w:t>(3) (</w:t>
      </w:r>
      <w:r w:rsidR="6B2246B4">
        <w:t>a)</w:t>
      </w:r>
      <w:r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6E173339" w:rsidP="00580F45">
      <w:pPr>
        <w:pStyle w:val="Overskrift2"/>
      </w:pPr>
      <w:bookmarkStart w:id="64" w:name="_Ref16065624"/>
      <w:bookmarkStart w:id="65" w:name="_Hlk3202117"/>
      <w:bookmarkEnd w:id="63"/>
      <w:r>
        <w:t>Behandlingsansvarliges instrukser frem</w:t>
      </w:r>
      <w:r w:rsidR="6A145B16">
        <w:t>går</w:t>
      </w:r>
      <w:r>
        <w:t xml:space="preserve"> av Hovedavtalen</w:t>
      </w:r>
      <w:r w:rsidR="157F328F">
        <w:t xml:space="preserve"> og Databehandleravtalen med bilag</w:t>
      </w:r>
      <w:r>
        <w:t xml:space="preserve">. </w:t>
      </w:r>
      <w:r w:rsidR="24A077D9">
        <w:t>Databehandler skal omgående underrette den Behandlingsansvarlige, dersom vedkommende mener at instruks</w:t>
      </w:r>
      <w:r w:rsidR="5644240F">
        <w:t>en</w:t>
      </w:r>
      <w:r w:rsidR="25820A3D">
        <w:t>e</w:t>
      </w:r>
      <w:r w:rsidR="24A077D9">
        <w:t xml:space="preserve"> er i strid med Gjeldende personvernregler, jf. </w:t>
      </w:r>
      <w:r w:rsidR="0FAC2841">
        <w:t>personvernforordningen</w:t>
      </w:r>
      <w:r w:rsidR="07BACB03">
        <w:t xml:space="preserve"> </w:t>
      </w:r>
      <w:r w:rsidR="24A077D9">
        <w:t>art</w:t>
      </w:r>
      <w:r w:rsidR="07BACB03">
        <w:t>ikkel</w:t>
      </w:r>
      <w:r w:rsidR="24A077D9">
        <w:t xml:space="preserve"> 28</w:t>
      </w:r>
      <w:r w:rsidR="28B7E820">
        <w:t xml:space="preserve"> (</w:t>
      </w:r>
      <w:r w:rsidR="24A077D9">
        <w:t>3</w:t>
      </w:r>
      <w:r w:rsidR="28B7E820">
        <w:t>) (</w:t>
      </w:r>
      <w:r w:rsidR="48E8F8D1">
        <w:t>h</w:t>
      </w:r>
      <w:r w:rsidR="28B7E820">
        <w:t>)</w:t>
      </w:r>
      <w:r w:rsidR="24A077D9">
        <w:t>.</w:t>
      </w:r>
      <w:bookmarkEnd w:id="64"/>
      <w:r w:rsidR="24A077D9">
        <w:t xml:space="preserve"> </w:t>
      </w:r>
    </w:p>
    <w:p w14:paraId="217678EC" w14:textId="34A20F7F" w:rsidR="00044C82" w:rsidRPr="009E04B4" w:rsidRDefault="00044C82" w:rsidP="00580F45"/>
    <w:p w14:paraId="3A9ECDD5" w14:textId="1525411A" w:rsidR="00436FD5" w:rsidRPr="008919F6" w:rsidRDefault="00FF36A5" w:rsidP="002A5D8C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2A5D8C">
      <w:pPr>
        <w:pStyle w:val="Overskrift1"/>
        <w:rPr>
          <w:rFonts w:cstheme="minorHAnsi"/>
          <w:szCs w:val="24"/>
        </w:rPr>
      </w:pPr>
      <w:bookmarkStart w:id="66" w:name="_Toc100501382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0CD69FDF" w:rsidR="008B19F0" w:rsidRPr="009E04B4" w:rsidRDefault="0A6EAED4" w:rsidP="00580F45">
      <w:pPr>
        <w:pStyle w:val="Overskrift2"/>
      </w:pPr>
      <w:r>
        <w:t xml:space="preserve">Databehandleren skal kun autorisere personer som </w:t>
      </w:r>
      <w:r w:rsidR="7810AC41">
        <w:t>trenger</w:t>
      </w:r>
      <w:r>
        <w:t xml:space="preserve"> tilgang til personopplysningene </w:t>
      </w:r>
      <w:r w:rsidR="20165453">
        <w:t xml:space="preserve">i forbindelse med arbeid </w:t>
      </w:r>
      <w:r>
        <w:t xml:space="preserve">for å kunne oppfylle </w:t>
      </w:r>
      <w:r w:rsidR="7810AC41">
        <w:t>Hovedavtalen</w:t>
      </w:r>
      <w:r w:rsidR="5A76E845">
        <w:t xml:space="preserve">, </w:t>
      </w:r>
      <w:r w:rsidR="7810AC41">
        <w:t>Databehandleravtalen</w:t>
      </w:r>
      <w:r w:rsidR="5A76E845">
        <w:t xml:space="preserve"> </w:t>
      </w:r>
      <w:r w:rsidR="7810AC41">
        <w:t xml:space="preserve">og eventuelt annen behandling </w:t>
      </w:r>
      <w:r w:rsidR="5A76E845">
        <w:t>som er nødvendig for å oppfylle forpliktelser som Databehandler er underlagt i henhold til gjeldende rett</w:t>
      </w:r>
      <w:r w:rsidR="0EC443C6">
        <w:t xml:space="preserve">, se </w:t>
      </w:r>
      <w:r w:rsidR="7810AC41">
        <w:t xml:space="preserve">punkt </w:t>
      </w:r>
      <w:r w:rsidR="083D7C0F">
        <w:fldChar w:fldCharType="begin"/>
      </w:r>
      <w:r w:rsidR="083D7C0F">
        <w:instrText xml:space="preserve"> REF _Ref15632886 \r \h  \* MERGEFORMAT </w:instrText>
      </w:r>
      <w:r w:rsidR="083D7C0F">
        <w:fldChar w:fldCharType="separate"/>
      </w:r>
      <w:r w:rsidR="7810AC41">
        <w:t>4.1</w:t>
      </w:r>
      <w:r w:rsidR="083D7C0F">
        <w:fldChar w:fldCharType="end"/>
      </w:r>
      <w:r w:rsidR="7810AC41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100501383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79B1226B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100501384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5B7A5019" w:rsidR="00472DC0" w:rsidRPr="009E04B4" w:rsidRDefault="7470EE0C" w:rsidP="00580F45">
      <w:pPr>
        <w:pStyle w:val="Overskrift2"/>
      </w:pPr>
      <w:r>
        <w:t xml:space="preserve">Databehandler skal dokumentere </w:t>
      </w:r>
      <w:r w:rsidR="6BBDE063">
        <w:t xml:space="preserve">risikovurderingen og </w:t>
      </w:r>
      <w:r>
        <w:t>sikkerhetstiltakene</w:t>
      </w:r>
      <w:r w:rsidR="5A76E845">
        <w:t>,</w:t>
      </w:r>
      <w:r>
        <w:t xml:space="preserve"> </w:t>
      </w:r>
      <w:r w:rsidR="14D3B3EA">
        <w:t xml:space="preserve">og gjøre dem tilgjengelig for </w:t>
      </w:r>
      <w:r>
        <w:t xml:space="preserve">Behandlingsansvarlige </w:t>
      </w:r>
      <w:r w:rsidR="14D3B3EA">
        <w:t xml:space="preserve">på </w:t>
      </w:r>
      <w:r>
        <w:t>forespørsel</w:t>
      </w:r>
      <w:r w:rsidR="414BA10D">
        <w:t xml:space="preserve">, samt gi adgang til slik revisjon som er avtalt mellom partene, jf. Databehandleravtalens punkt </w:t>
      </w:r>
      <w:r w:rsidR="25473517">
        <w:fldChar w:fldCharType="begin"/>
      </w:r>
      <w:r w:rsidR="25473517">
        <w:instrText xml:space="preserve"> REF _Ref15645923 \r \h  \* MERGEFORMAT </w:instrText>
      </w:r>
      <w:r w:rsidR="25473517">
        <w:fldChar w:fldCharType="separate"/>
      </w:r>
      <w:r w:rsidR="414BA10D">
        <w:t>11</w:t>
      </w:r>
      <w:r w:rsidR="25473517">
        <w:fldChar w:fldCharType="end"/>
      </w:r>
      <w:r w:rsidR="414BA10D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10050138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52AD4308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38A94B5E" w:rsidP="00580F45">
      <w:pPr>
        <w:pStyle w:val="Overskrift1"/>
        <w:rPr>
          <w:caps w:val="0"/>
        </w:rPr>
      </w:pPr>
      <w:bookmarkStart w:id="160" w:name="_Hlt26694799"/>
      <w:bookmarkStart w:id="161" w:name="_Ref15648607"/>
      <w:bookmarkStart w:id="162" w:name="_Ref15886630"/>
      <w:bookmarkStart w:id="163" w:name="_Toc100501386"/>
      <w:bookmarkStart w:id="164" w:name="_Ref501570867"/>
      <w:bookmarkEnd w:id="160"/>
      <w:r>
        <w:rPr>
          <w:caps w:val="0"/>
        </w:rPr>
        <w:t xml:space="preserve">Bruk av </w:t>
      </w:r>
      <w:bookmarkEnd w:id="161"/>
      <w:bookmarkEnd w:id="162"/>
      <w:r w:rsidR="4D58F81A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2A5D8C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10050138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502CE8CE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56160627" w:rsidP="00EF3D97">
      <w:pPr>
        <w:pStyle w:val="Listeavsnitt"/>
        <w:numPr>
          <w:ilvl w:val="0"/>
          <w:numId w:val="13"/>
        </w:numPr>
      </w:pPr>
      <w:r>
        <w:t>e</w:t>
      </w:r>
      <w:r w:rsidR="38A94B5E">
        <w:t xml:space="preserve">n </w:t>
      </w:r>
      <w:r w:rsidR="7A12949B">
        <w:t>D</w:t>
      </w:r>
      <w:r w:rsidR="38A94B5E">
        <w:t xml:space="preserve">atabehandleravtale som inkorporerer standard personvernbestemmelser som angitt i </w:t>
      </w:r>
      <w:r w:rsidR="0FAC2841">
        <w:t>personvernforordningen</w:t>
      </w:r>
      <w:r w:rsidR="7A12949B">
        <w:t xml:space="preserve"> </w:t>
      </w:r>
      <w:r w:rsidR="38A94B5E">
        <w:t>artikkel 46 (2) (c) eller (d) (</w:t>
      </w:r>
      <w:r w:rsidR="7A12949B">
        <w:t>EU</w:t>
      </w:r>
      <w:r w:rsidR="000A261E">
        <w:t xml:space="preserve"> </w:t>
      </w:r>
      <w:r w:rsidR="7A12949B">
        <w:t>M</w:t>
      </w:r>
      <w:r w:rsidR="38A94B5E">
        <w:t>odel clauses)</w:t>
      </w:r>
      <w:r w:rsidR="43B48375">
        <w:t>;</w:t>
      </w:r>
      <w:r w:rsidR="7A3A9253">
        <w:t xml:space="preserve"> eller</w:t>
      </w:r>
    </w:p>
    <w:p w14:paraId="64132531" w14:textId="29232305" w:rsidR="00036AA1" w:rsidRDefault="425C5D5A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FAC2841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100501388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1005013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60EC3259" w:rsidP="00D57DCB">
      <w:pPr>
        <w:pStyle w:val="Overskrift2"/>
      </w:pPr>
      <w:r>
        <w:lastRenderedPageBreak/>
        <w:t xml:space="preserve">Hvis </w:t>
      </w:r>
      <w:r w:rsidRPr="08B22C0B">
        <w:rPr>
          <w:rFonts w:cstheme="minorBidi"/>
        </w:rPr>
        <w:t>det</w:t>
      </w:r>
      <w:r>
        <w:t xml:space="preserve"> </w:t>
      </w:r>
      <w:r w:rsidRPr="08B22C0B">
        <w:rPr>
          <w:rFonts w:cstheme="minorBidi"/>
        </w:rPr>
        <w:t>benyttes</w:t>
      </w:r>
      <w:r>
        <w:t xml:space="preserve"> delt infrastruktur eller backup der direkte sletting ikke er teknisk mulig, skal Databehandler sørge for at </w:t>
      </w:r>
      <w:r w:rsidR="5ED9B581">
        <w:t>personopplysningene</w:t>
      </w:r>
      <w:r>
        <w:t xml:space="preserve"> gjøres utilgjengelige inntil </w:t>
      </w:r>
      <w:r w:rsidR="5ED9B581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31413420" w:rsidP="6DB9FA20">
      <w:pPr>
        <w:pStyle w:val="Overskrift2"/>
        <w:rPr>
          <w:rFonts w:cstheme="minorBidi"/>
        </w:rPr>
      </w:pPr>
      <w:r w:rsidRPr="6DB9FA20">
        <w:rPr>
          <w:rFonts w:cstheme="minorBidi"/>
        </w:rPr>
        <w:t>Nærmere bestemmelser om sletting og tilbakeleveringer frem</w:t>
      </w:r>
      <w:r w:rsidR="78E0FED3" w:rsidRPr="6DB9FA20">
        <w:rPr>
          <w:rFonts w:cstheme="minorBidi"/>
        </w:rPr>
        <w:t>går</w:t>
      </w:r>
      <w:r w:rsidRPr="6DB9FA20">
        <w:rPr>
          <w:rFonts w:cstheme="minorBid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10050139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2A5D8C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100501391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100501392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D914" w14:textId="77777777" w:rsidR="00CD6022" w:rsidRDefault="00CD6022" w:rsidP="00B2016E">
      <w:r>
        <w:separator/>
      </w:r>
    </w:p>
  </w:endnote>
  <w:endnote w:type="continuationSeparator" w:id="0">
    <w:p w14:paraId="4E31D74E" w14:textId="77777777" w:rsidR="00CD6022" w:rsidRDefault="00CD6022" w:rsidP="00B2016E">
      <w:r>
        <w:continuationSeparator/>
      </w:r>
    </w:p>
  </w:endnote>
  <w:endnote w:type="continuationNotice" w:id="1">
    <w:p w14:paraId="2FDDF1F6" w14:textId="77777777" w:rsidR="00CD6022" w:rsidRDefault="00CD6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B6229BA" w:rsidR="00EF3D97" w:rsidRPr="00B904D0" w:rsidRDefault="00404A95" w:rsidP="00B904D0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FE79C77" wp14:editId="63ACE47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fa3c4406b7d8f9163bf72029" descr="{&quot;HashCode&quot;:26948429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301D3" w14:textId="6021E4BE" w:rsidR="00404A95" w:rsidRPr="00404A95" w:rsidRDefault="00404A95" w:rsidP="00404A95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404A95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E79C77" id="_x0000_t202" coordsize="21600,21600" o:spt="202" path="m,l,21600r21600,l21600,xe">
              <v:stroke joinstyle="miter"/>
              <v:path gradientshapeok="t" o:connecttype="rect"/>
            </v:shapetype>
            <v:shape id="MSIPCMfa3c4406b7d8f9163bf72029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<v:textbox inset="20pt,0,,0">
                <w:txbxContent>
                  <w:p w14:paraId="7A7301D3" w14:textId="6021E4BE" w:rsidR="00404A95" w:rsidRPr="00404A95" w:rsidRDefault="00404A95" w:rsidP="00404A95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404A95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29AF2331" w:rsidR="00EF3D97" w:rsidRPr="00B904D0" w:rsidRDefault="00404A95" w:rsidP="0013559C">
    <w:pPr>
      <w:pStyle w:val="Bunntekst"/>
      <w:ind w:right="-709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EE5C520" wp14:editId="794727F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3" name="MSIPCM87f74288a080f7f3c7fa56a2" descr="{&quot;HashCode&quot;:269484293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4A66B2" w14:textId="776631DC" w:rsidR="00404A95" w:rsidRPr="00404A95" w:rsidRDefault="00404A95" w:rsidP="00404A95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404A95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5C520" id="_x0000_t202" coordsize="21600,21600" o:spt="202" path="m,l,21600r21600,l21600,xe">
              <v:stroke joinstyle="miter"/>
              <v:path gradientshapeok="t" o:connecttype="rect"/>
            </v:shapetype>
            <v:shape id="MSIPCM87f74288a080f7f3c7fa56a2" o:spid="_x0000_s1027" type="#_x0000_t202" alt="{&quot;HashCode&quot;:269484293,&quot;Height&quot;:841.0,&quot;Width&quot;:595.0,&quot;Placement&quot;:&quot;Footer&quot;,&quot;Index&quot;:&quot;FirstPage&quot;,&quot;Section&quot;:1,&quot;Top&quot;:0.0,&quot;Left&quot;:0.0}" style="position:absolute;margin-left:0;margin-top:805.9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" o:allowincell="f" filled="f" stroked="f" strokeweight=".5pt">
              <v:textbox inset="20pt,0,,0">
                <w:txbxContent>
                  <w:p w14:paraId="024A66B2" w14:textId="776631DC" w:rsidR="00404A95" w:rsidRPr="00404A95" w:rsidRDefault="00404A95" w:rsidP="00404A95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404A95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3A8E"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CB60" w14:textId="77777777" w:rsidR="00CD6022" w:rsidRDefault="00CD6022" w:rsidP="00B2016E">
      <w:r>
        <w:separator/>
      </w:r>
    </w:p>
  </w:footnote>
  <w:footnote w:type="continuationSeparator" w:id="0">
    <w:p w14:paraId="75EFA40A" w14:textId="77777777" w:rsidR="00CD6022" w:rsidRDefault="00CD6022" w:rsidP="00B2016E">
      <w:r>
        <w:continuationSeparator/>
      </w:r>
    </w:p>
  </w:footnote>
  <w:footnote w:type="continuationNotice" w:id="1">
    <w:p w14:paraId="778C8A3A" w14:textId="77777777" w:rsidR="00CD6022" w:rsidRDefault="00CD6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C9D5" w14:textId="5B7A064A" w:rsidR="00EF3D97" w:rsidRDefault="3FF65349" w:rsidP="00A90197">
    <w:pPr>
      <w:pStyle w:val="Topptekst"/>
    </w:pPr>
    <w:r>
      <w:rPr>
        <w:noProof/>
      </w:rPr>
      <w:drawing>
        <wp:inline distT="0" distB="0" distL="0" distR="0" wp14:anchorId="2AEF2423" wp14:editId="73501E58">
          <wp:extent cx="2091109" cy="658425"/>
          <wp:effectExtent l="0" t="0" r="0" b="0"/>
          <wp:docPr id="169355292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355292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109" cy="658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47459803">
    <w:abstractNumId w:val="10"/>
  </w:num>
  <w:num w:numId="2" w16cid:durableId="808745018">
    <w:abstractNumId w:val="4"/>
  </w:num>
  <w:num w:numId="3" w16cid:durableId="653024191">
    <w:abstractNumId w:val="8"/>
  </w:num>
  <w:num w:numId="4" w16cid:durableId="1907377608">
    <w:abstractNumId w:val="7"/>
  </w:num>
  <w:num w:numId="5" w16cid:durableId="1453669644">
    <w:abstractNumId w:val="3"/>
  </w:num>
  <w:num w:numId="6" w16cid:durableId="1141918672">
    <w:abstractNumId w:val="5"/>
  </w:num>
  <w:num w:numId="7" w16cid:durableId="894858182">
    <w:abstractNumId w:val="9"/>
  </w:num>
  <w:num w:numId="8" w16cid:durableId="888957034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2996326">
    <w:abstractNumId w:val="1"/>
  </w:num>
  <w:num w:numId="10" w16cid:durableId="628826844">
    <w:abstractNumId w:val="11"/>
  </w:num>
  <w:num w:numId="11" w16cid:durableId="249627197">
    <w:abstractNumId w:val="10"/>
  </w:num>
  <w:num w:numId="12" w16cid:durableId="177935105">
    <w:abstractNumId w:val="10"/>
  </w:num>
  <w:num w:numId="13" w16cid:durableId="1248804399">
    <w:abstractNumId w:val="2"/>
  </w:num>
  <w:num w:numId="14" w16cid:durableId="1334994177">
    <w:abstractNumId w:val="10"/>
  </w:num>
  <w:num w:numId="15" w16cid:durableId="821430646">
    <w:abstractNumId w:val="10"/>
  </w:num>
  <w:num w:numId="16" w16cid:durableId="484665808">
    <w:abstractNumId w:val="10"/>
  </w:num>
  <w:num w:numId="17" w16cid:durableId="7619494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2575243">
    <w:abstractNumId w:val="10"/>
  </w:num>
  <w:num w:numId="19" w16cid:durableId="5245161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261E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A5D8C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172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4A95"/>
    <w:rsid w:val="0040768C"/>
    <w:rsid w:val="00410A1A"/>
    <w:rsid w:val="004125D3"/>
    <w:rsid w:val="00415472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6570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2ED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A4A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3E1B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2CE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8FF"/>
    <w:rsid w:val="00A12AB6"/>
    <w:rsid w:val="00A1445C"/>
    <w:rsid w:val="00A15437"/>
    <w:rsid w:val="00A159D5"/>
    <w:rsid w:val="00A16262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1F55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335A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A53"/>
    <w:rsid w:val="00BC7CD0"/>
    <w:rsid w:val="00BD0386"/>
    <w:rsid w:val="00BD2D89"/>
    <w:rsid w:val="00BD38D4"/>
    <w:rsid w:val="00BD46AD"/>
    <w:rsid w:val="00BD517F"/>
    <w:rsid w:val="00BD60B0"/>
    <w:rsid w:val="00BD6768"/>
    <w:rsid w:val="00BD68BB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5737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022"/>
    <w:rsid w:val="00CD68F8"/>
    <w:rsid w:val="00CE18DE"/>
    <w:rsid w:val="00CE3956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35F9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4420"/>
    <w:rsid w:val="00D67BC4"/>
    <w:rsid w:val="00D73C95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866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3AD2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21CD86C"/>
    <w:rsid w:val="0495DEDB"/>
    <w:rsid w:val="07BACB03"/>
    <w:rsid w:val="083D7C0F"/>
    <w:rsid w:val="08543D3A"/>
    <w:rsid w:val="08B22C0B"/>
    <w:rsid w:val="0A460851"/>
    <w:rsid w:val="0A6EAED4"/>
    <w:rsid w:val="0DE24B3E"/>
    <w:rsid w:val="0EC443C6"/>
    <w:rsid w:val="0F3B58CC"/>
    <w:rsid w:val="0FAC2841"/>
    <w:rsid w:val="14D3B3EA"/>
    <w:rsid w:val="157F328F"/>
    <w:rsid w:val="20165453"/>
    <w:rsid w:val="2331FE3A"/>
    <w:rsid w:val="24A077D9"/>
    <w:rsid w:val="25473517"/>
    <w:rsid w:val="25820A3D"/>
    <w:rsid w:val="28B7E820"/>
    <w:rsid w:val="2A1DEADC"/>
    <w:rsid w:val="2BD659C9"/>
    <w:rsid w:val="2BDA3DCA"/>
    <w:rsid w:val="31413420"/>
    <w:rsid w:val="33F35601"/>
    <w:rsid w:val="34C624BC"/>
    <w:rsid w:val="34F7A279"/>
    <w:rsid w:val="38A94B5E"/>
    <w:rsid w:val="3A54D0B0"/>
    <w:rsid w:val="3D12391D"/>
    <w:rsid w:val="3FF65349"/>
    <w:rsid w:val="40594B71"/>
    <w:rsid w:val="414BA10D"/>
    <w:rsid w:val="425C5D5A"/>
    <w:rsid w:val="43B48375"/>
    <w:rsid w:val="44315C71"/>
    <w:rsid w:val="45E2536A"/>
    <w:rsid w:val="48E8F8D1"/>
    <w:rsid w:val="4D58F81A"/>
    <w:rsid w:val="4D71FADF"/>
    <w:rsid w:val="51C6E780"/>
    <w:rsid w:val="5209C1E1"/>
    <w:rsid w:val="5324C81F"/>
    <w:rsid w:val="5395B058"/>
    <w:rsid w:val="56160627"/>
    <w:rsid w:val="5644240F"/>
    <w:rsid w:val="5948641B"/>
    <w:rsid w:val="5A76E845"/>
    <w:rsid w:val="5DE34C1D"/>
    <w:rsid w:val="5ED9B581"/>
    <w:rsid w:val="60EC3259"/>
    <w:rsid w:val="636F0E84"/>
    <w:rsid w:val="67C72F9A"/>
    <w:rsid w:val="67D45591"/>
    <w:rsid w:val="6A145B16"/>
    <w:rsid w:val="6B2246B4"/>
    <w:rsid w:val="6BBDE063"/>
    <w:rsid w:val="6BE0A033"/>
    <w:rsid w:val="6DB9FA20"/>
    <w:rsid w:val="6E173339"/>
    <w:rsid w:val="7311A2A6"/>
    <w:rsid w:val="7470EE0C"/>
    <w:rsid w:val="74C40569"/>
    <w:rsid w:val="7781A0BF"/>
    <w:rsid w:val="7810AC41"/>
    <w:rsid w:val="78E0FED3"/>
    <w:rsid w:val="7A12949B"/>
    <w:rsid w:val="7A3A9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8BB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cc7b1111-efa8-4e25-8c04-36f03eda439d">
      <Terms xmlns="http://schemas.microsoft.com/office/infopath/2007/PartnerControls"/>
    </j25543a5815d485da9a5e0773ad762e9>
    <TaxCatchAll xmlns="cc7b1111-efa8-4e25-8c04-36f03eda439d" xsi:nil="true"/>
    <lcf76f155ced4ddcb4097134ff3c332f xmlns="6f2589be-9739-4fee-b2fc-f5ca98cb6c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13" ma:contentTypeDescription="Opprett et nytt dokument." ma:contentTypeScope="" ma:versionID="9fceb7a1977c45e7e10755cc25b1f178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a9f7eb903555e1fd34043fc81e2106c9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b0a2d84-c696-4a88-aee9-96e0bd59f0d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75eb0eb-fbd3-4028-abcf-55f8c06e8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C1016-5E4E-4937-8B5A-DF08445AAB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12A6B-A68A-4F05-A5A4-BB1EDC989391}">
  <ds:schemaRefs>
    <ds:schemaRef ds:uri="http://schemas.microsoft.com/office/2006/metadata/properties"/>
    <ds:schemaRef ds:uri="http://schemas.microsoft.com/office/infopath/2007/PartnerControls"/>
    <ds:schemaRef ds:uri="cc7b1111-efa8-4e25-8c04-36f03eda439d"/>
    <ds:schemaRef ds:uri="6f2589be-9739-4fee-b2fc-f5ca98cb6cd0"/>
  </ds:schemaRefs>
</ds:datastoreItem>
</file>

<file path=customXml/itemProps3.xml><?xml version="1.0" encoding="utf-8"?>
<ds:datastoreItem xmlns:ds="http://schemas.openxmlformats.org/officeDocument/2006/customXml" ds:itemID="{862DB671-CA4B-45B8-9F6A-164780F35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b1111-efa8-4e25-8c04-36f03eda439d"/>
    <ds:schemaRef ds:uri="6f2589be-9739-4fee-b2fc-f5ca98cb6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3479</Words>
  <Characters>18440</Characters>
  <Application>Microsoft Office Word</Application>
  <DocSecurity>0</DocSecurity>
  <Lines>153</Lines>
  <Paragraphs>43</Paragraphs>
  <ScaleCrop>false</ScaleCrop>
  <Company/>
  <LinksUpToDate>false</LinksUpToDate>
  <CharactersWithSpaces>21876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2020-11-03T02:59:00Z</dcterms:created>
  <dcterms:modified xsi:type="dcterms:W3CDTF">2026-06-01T12:53:00Z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ef85ea-3e38-424b-a536-85f7ca35fb6d_SetDate">
    <vt:lpwstr>2020-09-03T06:20:50.9697960Z</vt:lpwstr>
  </property>
  <property fmtid="{D5CDD505-2E9C-101B-9397-08002B2CF9AE}" pid="3" name="Sensitivity">
    <vt:lpwstr>Internal</vt:lpwstr>
  </property>
  <property fmtid="{D5CDD505-2E9C-101B-9397-08002B2CF9AE}" pid="4" name="MSIP_Label_2fef85ea-3e38-424b-a536-85f7ca35fb6d_Name">
    <vt:lpwstr>Internal</vt:lpwstr>
  </property>
  <property fmtid="{D5CDD505-2E9C-101B-9397-08002B2CF9AE}" pid="5" name="ContentTypeId">
    <vt:lpwstr>0x0101009456CBB084BA884EAEBE8D6119E74BEA</vt:lpwstr>
  </property>
  <property fmtid="{D5CDD505-2E9C-101B-9397-08002B2CF9AE}" pid="6" name="MSIP_Label_2fef85ea-3e38-424b-a536-85f7ca35fb6d_Owner">
    <vt:lpwstr>marika.erlandsen@evry.com</vt:lpwstr>
  </property>
  <property fmtid="{D5CDD505-2E9C-101B-9397-08002B2CF9AE}" pid="7" name="MSIP_Label_2fef85ea-3e38-424b-a536-85f7ca35fb6d_Application">
    <vt:lpwstr>Microsoft Azure Information Protection</vt:lpwstr>
  </property>
  <property fmtid="{D5CDD505-2E9C-101B-9397-08002B2CF9AE}" pid="8" name="MSIP_Label_2fef85ea-3e38-424b-a536-85f7ca35fb6d_ActionId">
    <vt:lpwstr>f4f08b34-4862-453a-883a-46d773e3cb68</vt:lpwstr>
  </property>
  <property fmtid="{D5CDD505-2E9C-101B-9397-08002B2CF9AE}" pid="9" name="MSIP_Label_2fef85ea-3e38-424b-a536-85f7ca35fb6d_Enabled">
    <vt:lpwstr>True</vt:lpwstr>
  </property>
  <property fmtid="{D5CDD505-2E9C-101B-9397-08002B2CF9AE}" pid="10" name="MSIP_Label_2fef85ea-3e38-424b-a536-85f7ca35fb6d_SiteId">
    <vt:lpwstr>40cc2915-e283-4a27-9471-6bdd7ca4c6e1</vt:lpwstr>
  </property>
  <property fmtid="{D5CDD505-2E9C-101B-9397-08002B2CF9AE}" pid="11" name="MSIP_Label_2fef85ea-3e38-424b-a536-85f7ca35fb6d_Extended_MSFT_Method">
    <vt:lpwstr>Automatic</vt:lpwstr>
  </property>
  <property fmtid="{D5CDD505-2E9C-101B-9397-08002B2CF9AE}" pid="12" name="_ExtendedDescription">
    <vt:lpwstr/>
  </property>
  <property fmtid="{D5CDD505-2E9C-101B-9397-08002B2CF9AE}" pid="13" name="GtVeiTopic">
    <vt:lpwstr/>
  </property>
  <property fmtid="{D5CDD505-2E9C-101B-9397-08002B2CF9AE}" pid="14" name="GtProjectPhase">
    <vt:lpwstr/>
  </property>
  <property fmtid="{D5CDD505-2E9C-101B-9397-08002B2CF9AE}" pid="15" name="GtVeiSubject">
    <vt:lpwstr/>
  </property>
  <property fmtid="{D5CDD505-2E9C-101B-9397-08002B2CF9AE}" pid="16" name="MediaServiceImageTags">
    <vt:lpwstr/>
  </property>
</Properties>
</file>